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682D" w14:textId="77777777"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6E3C3E" w14:paraId="691DEBAF" w14:textId="77777777" w:rsidTr="00C01DDE">
        <w:trPr>
          <w:trHeight w:val="340"/>
        </w:trPr>
        <w:tc>
          <w:tcPr>
            <w:tcW w:w="10348" w:type="dxa"/>
            <w:shd w:val="clear" w:color="auto" w:fill="FDE9D9" w:themeFill="accent6" w:themeFillTint="33"/>
          </w:tcPr>
          <w:p w14:paraId="6B4C4C74" w14:textId="14EB58A9" w:rsidR="00D00A0E" w:rsidRPr="00D00A0E" w:rsidRDefault="006E3C3E" w:rsidP="0070651B">
            <w:pPr>
              <w:pStyle w:val="Ttulo1"/>
              <w:jc w:val="center"/>
              <w:rPr>
                <w:rFonts w:cs="Arial"/>
                <w:sz w:val="32"/>
                <w:szCs w:val="32"/>
                <w:u w:val="single"/>
              </w:rPr>
            </w:pPr>
            <w:r>
              <w:rPr>
                <w:rFonts w:cs="Arial"/>
                <w:sz w:val="32"/>
                <w:szCs w:val="32"/>
                <w:u w:val="single"/>
              </w:rPr>
              <w:t>Solicitação de Qualificação</w:t>
            </w:r>
            <w:r w:rsidRPr="00835757">
              <w:rPr>
                <w:rFonts w:cs="Arial"/>
                <w:sz w:val="32"/>
                <w:szCs w:val="32"/>
                <w:u w:val="single"/>
              </w:rPr>
              <w:t xml:space="preserve"> </w:t>
            </w:r>
            <w:r w:rsidR="00D00A0E">
              <w:rPr>
                <w:rFonts w:cs="Arial"/>
                <w:sz w:val="32"/>
                <w:szCs w:val="32"/>
                <w:u w:val="single"/>
              </w:rPr>
              <w:t>–</w:t>
            </w:r>
            <w:r>
              <w:rPr>
                <w:rFonts w:cs="Arial"/>
                <w:sz w:val="32"/>
                <w:szCs w:val="32"/>
                <w:u w:val="single"/>
              </w:rPr>
              <w:t xml:space="preserve"> </w:t>
            </w:r>
            <w:r w:rsidR="0070651B">
              <w:rPr>
                <w:rFonts w:cs="Arial"/>
                <w:sz w:val="32"/>
                <w:szCs w:val="32"/>
                <w:u w:val="single"/>
              </w:rPr>
              <w:t>Doutorado</w:t>
            </w:r>
          </w:p>
        </w:tc>
      </w:tr>
      <w:tr w:rsidR="00025F4D" w14:paraId="7FEFC4EF" w14:textId="77777777" w:rsidTr="00E83666">
        <w:trPr>
          <w:trHeight w:val="467"/>
        </w:trPr>
        <w:tc>
          <w:tcPr>
            <w:tcW w:w="10348" w:type="dxa"/>
          </w:tcPr>
          <w:p w14:paraId="29F03A0D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14:paraId="6BD92554" w14:textId="77777777" w:rsidTr="00E83666">
        <w:trPr>
          <w:trHeight w:val="543"/>
        </w:trPr>
        <w:tc>
          <w:tcPr>
            <w:tcW w:w="10348" w:type="dxa"/>
          </w:tcPr>
          <w:p w14:paraId="2C62F837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025F4D" w14:paraId="5EB8E343" w14:textId="77777777" w:rsidTr="00E83666">
        <w:trPr>
          <w:trHeight w:val="463"/>
        </w:trPr>
        <w:tc>
          <w:tcPr>
            <w:tcW w:w="10348" w:type="dxa"/>
          </w:tcPr>
          <w:p w14:paraId="13271E0F" w14:textId="1B42C660" w:rsidR="00025F4D" w:rsidRDefault="00025F4D" w:rsidP="00CA3149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 xml:space="preserve">Título da </w:t>
            </w:r>
            <w:r w:rsidR="00CA3149">
              <w:rPr>
                <w:rFonts w:ascii="Arial" w:hAnsi="Arial" w:cs="Arial"/>
              </w:rPr>
              <w:t>Tese</w:t>
            </w:r>
            <w:r>
              <w:rPr>
                <w:rFonts w:ascii="Arial" w:hAnsi="Arial" w:cs="Arial"/>
              </w:rPr>
              <w:t>:</w:t>
            </w:r>
          </w:p>
        </w:tc>
      </w:tr>
      <w:tr w:rsidR="004D5595" w14:paraId="73A91F3B" w14:textId="77777777" w:rsidTr="00C01DDE">
        <w:trPr>
          <w:trHeight w:val="340"/>
        </w:trPr>
        <w:tc>
          <w:tcPr>
            <w:tcW w:w="10348" w:type="dxa"/>
          </w:tcPr>
          <w:p w14:paraId="2BE7B8CB" w14:textId="4EF00D91" w:rsidR="004D5595" w:rsidRPr="00835757" w:rsidRDefault="004D5595" w:rsidP="00CA314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</w:tc>
      </w:tr>
      <w:tr w:rsidR="00B975D7" w14:paraId="6AC8E3FD" w14:textId="77777777" w:rsidTr="00E83666">
        <w:trPr>
          <w:trHeight w:val="487"/>
        </w:trPr>
        <w:tc>
          <w:tcPr>
            <w:tcW w:w="10348" w:type="dxa"/>
          </w:tcPr>
          <w:p w14:paraId="7B6B9F3D" w14:textId="0897E6AE" w:rsidR="00B975D7" w:rsidRPr="00761D45" w:rsidRDefault="00B975D7" w:rsidP="00761D45">
            <w:pPr>
              <w:tabs>
                <w:tab w:val="right" w:leader="underscore" w:pos="9356"/>
              </w:tabs>
              <w:rPr>
                <w:rFonts w:ascii="Arial" w:hAnsi="Arial" w:cs="Arial"/>
                <w:vertAlign w:val="superscript"/>
              </w:rPr>
            </w:pPr>
            <w:r w:rsidRPr="004C62D0">
              <w:rPr>
                <w:rFonts w:ascii="Arial" w:hAnsi="Arial" w:cs="Arial"/>
                <w:b/>
              </w:rPr>
              <w:t>Formato da banca: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C62D0">
              <w:rPr>
                <w:rFonts w:ascii="Arial" w:hAnsi="Arial" w:cs="Arial"/>
                <w:b/>
              </w:rPr>
              <w:t xml:space="preserve"> (  )Presencial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 xml:space="preserve"> (  )Híbrida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>(  ) Totalmente remota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6C6299" w14:paraId="1034CA08" w14:textId="77777777" w:rsidTr="00E83666">
        <w:trPr>
          <w:trHeight w:val="487"/>
        </w:trPr>
        <w:tc>
          <w:tcPr>
            <w:tcW w:w="10348" w:type="dxa"/>
          </w:tcPr>
          <w:p w14:paraId="532010E4" w14:textId="15D20D9F" w:rsidR="006C6299" w:rsidRPr="006C6299" w:rsidRDefault="006C6299" w:rsidP="006C6299">
            <w:pPr>
              <w:tabs>
                <w:tab w:val="right" w:leader="underscore" w:pos="9356"/>
              </w:tabs>
              <w:jc w:val="center"/>
              <w:rPr>
                <w:rFonts w:ascii="Arial" w:hAnsi="Arial" w:cs="Arial"/>
                <w:b/>
              </w:rPr>
            </w:pPr>
            <w:r w:rsidRPr="006C6299">
              <w:rPr>
                <w:rFonts w:ascii="Arial" w:hAnsi="Arial" w:cs="Arial"/>
                <w:b/>
              </w:rPr>
              <w:t>DADOS DO TRABALHO</w:t>
            </w:r>
          </w:p>
        </w:tc>
      </w:tr>
      <w:tr w:rsidR="00B975D7" w14:paraId="212C4A59" w14:textId="77777777" w:rsidTr="00C01DDE">
        <w:trPr>
          <w:trHeight w:val="8132"/>
        </w:trPr>
        <w:tc>
          <w:tcPr>
            <w:tcW w:w="10348" w:type="dxa"/>
          </w:tcPr>
          <w:p w14:paraId="75F37BEB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29F2A9C" w14:textId="39FC923A" w:rsidR="00B975D7" w:rsidRPr="00835757" w:rsidRDefault="000334A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</w:t>
            </w:r>
            <w:r w:rsidR="00B975D7" w:rsidRPr="00835757">
              <w:rPr>
                <w:rFonts w:ascii="Arial" w:hAnsi="Arial" w:cs="Arial"/>
              </w:rPr>
              <w:t>Páginas:</w:t>
            </w:r>
          </w:p>
          <w:p w14:paraId="7F324C7A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14:paraId="47ACF229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Subárea:</w:t>
            </w:r>
          </w:p>
          <w:p w14:paraId="50D2E2E3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14:paraId="4557100E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80FD103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1D23775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08A65567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271859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6DDF68F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C4898E7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81E9E4C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9ABB548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B5665BE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C8A1B05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93B3EFE" w14:textId="77777777" w:rsidR="00B975D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EC8E9B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E27C5B9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14:paraId="16D915F6" w14:textId="77777777" w:rsidR="00B975D7" w:rsidRPr="00835757" w:rsidRDefault="00B975D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14:paraId="3B2CF2DA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66D69B7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E7D671F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99AF82C" w14:textId="77777777" w:rsidR="00F7718F" w:rsidRDefault="00F7718F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92F8AB9" w14:textId="77777777" w:rsidR="00F7718F" w:rsidRDefault="00F7718F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FE9B3C7" w14:textId="77777777" w:rsidR="00F7718F" w:rsidRDefault="00F7718F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BEA01B4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B503088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E629897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05B1C71D" w14:textId="77777777" w:rsidR="00107DEB" w:rsidRDefault="00107DEB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10304BED" w14:textId="77777777" w:rsidR="00107DEB" w:rsidRDefault="00107DEB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7784A1C2" w14:textId="4ADA9746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EEA460D" w14:textId="3C8E3099" w:rsidR="00BD141A" w:rsidRDefault="00BD141A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5EB2930" w14:textId="77777777" w:rsidR="00BD141A" w:rsidRDefault="00BD141A" w:rsidP="00F62D94">
      <w:pPr>
        <w:pBdr>
          <w:bottom w:val="dotted" w:sz="24" w:space="1" w:color="auto"/>
        </w:pBd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76E4FAF1" w14:textId="77777777" w:rsidR="002F2C3A" w:rsidRDefault="002F2C3A" w:rsidP="00F62D94">
      <w:pPr>
        <w:spacing w:line="360" w:lineRule="auto"/>
        <w:rPr>
          <w:rFonts w:ascii="Arial" w:hAnsi="Arial" w:cs="Arial"/>
          <w:sz w:val="20"/>
        </w:rPr>
      </w:pPr>
    </w:p>
    <w:p w14:paraId="34DC3115" w14:textId="77777777" w:rsidR="002F2C3A" w:rsidRDefault="002F2C3A" w:rsidP="002F2C3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OBSERVAÇÕES IMPORTANTES</w:t>
      </w:r>
    </w:p>
    <w:p w14:paraId="7E53BBFB" w14:textId="77777777" w:rsidR="002F2C3A" w:rsidRDefault="002F2C3A" w:rsidP="002F2C3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5F85B7" w14:textId="77777777" w:rsidR="002F2C3A" w:rsidRPr="002B6611" w:rsidRDefault="002F2C3A" w:rsidP="002B6611">
      <w:pPr>
        <w:pStyle w:val="Default"/>
        <w:jc w:val="both"/>
        <w:rPr>
          <w:bCs/>
        </w:rPr>
      </w:pPr>
      <w:r w:rsidRPr="002B6611">
        <w:rPr>
          <w:bCs/>
          <w:color w:val="FF0000"/>
          <w:vertAlign w:val="superscript"/>
        </w:rPr>
        <w:t>1</w:t>
      </w:r>
      <w:r w:rsidRPr="002B6611">
        <w:rPr>
          <w:bCs/>
        </w:rPr>
        <w:t xml:space="preserve"> No caso de banca híbrida ou totalmente remota, deve ser preenchido o campo de </w:t>
      </w:r>
      <w:r w:rsidRPr="002B6611">
        <w:rPr>
          <w:b/>
          <w:bCs/>
        </w:rPr>
        <w:t>justificativa, nesta solicitação</w:t>
      </w:r>
      <w:r w:rsidRPr="002B6611">
        <w:rPr>
          <w:bCs/>
        </w:rPr>
        <w:t xml:space="preserve">; </w:t>
      </w:r>
    </w:p>
    <w:p w14:paraId="0499AF27" w14:textId="77777777" w:rsidR="002F2C3A" w:rsidRPr="002B6611" w:rsidRDefault="002F2C3A" w:rsidP="002B6611">
      <w:pPr>
        <w:pStyle w:val="Default"/>
        <w:jc w:val="both"/>
        <w:rPr>
          <w:bCs/>
        </w:rPr>
      </w:pPr>
    </w:p>
    <w:p w14:paraId="16E10D6A" w14:textId="77777777" w:rsidR="002F2C3A" w:rsidRPr="002B6611" w:rsidRDefault="002F2C3A" w:rsidP="002B6611">
      <w:pPr>
        <w:pStyle w:val="Default"/>
        <w:jc w:val="both"/>
        <w:rPr>
          <w:bCs/>
        </w:rPr>
      </w:pPr>
      <w:r w:rsidRPr="002B6611">
        <w:rPr>
          <w:bCs/>
          <w:color w:val="FF0000"/>
          <w:vertAlign w:val="superscript"/>
        </w:rPr>
        <w:t xml:space="preserve">2 </w:t>
      </w:r>
      <w:r w:rsidRPr="002B6611">
        <w:rPr>
          <w:bCs/>
        </w:rPr>
        <w:t xml:space="preserve">Para </w:t>
      </w:r>
      <w:r w:rsidRPr="002B6611">
        <w:t xml:space="preserve">bancas realizadas na forma remota,  o </w:t>
      </w:r>
      <w:r w:rsidRPr="002B6611">
        <w:rPr>
          <w:b/>
          <w:u w:val="single"/>
        </w:rPr>
        <w:t>deverá ser encaminhado o link da apresentação</w:t>
      </w:r>
      <w:r w:rsidRPr="002B6611">
        <w:t xml:space="preserve"> para a secretaria do PPGCF, para divulgação pública da defesa (Art. 11, §2°, IN 05/2023 POSGRAP).</w:t>
      </w:r>
    </w:p>
    <w:p w14:paraId="52CC4F5B" w14:textId="77777777" w:rsidR="002F2C3A" w:rsidRPr="002B6611" w:rsidRDefault="002F2C3A" w:rsidP="002B6611">
      <w:pPr>
        <w:jc w:val="both"/>
        <w:rPr>
          <w:color w:val="000000"/>
          <w:shd w:val="clear" w:color="auto" w:fill="FFFFFF"/>
        </w:rPr>
      </w:pPr>
      <w:r w:rsidRPr="002B6611">
        <w:rPr>
          <w:bCs/>
        </w:rPr>
        <w:t xml:space="preserve"> </w:t>
      </w:r>
    </w:p>
    <w:p w14:paraId="030D4A93" w14:textId="77777777" w:rsidR="002F2C3A" w:rsidRPr="002B6611" w:rsidRDefault="002F2C3A" w:rsidP="002B6611">
      <w:pPr>
        <w:jc w:val="both"/>
        <w:rPr>
          <w:bCs/>
        </w:rPr>
      </w:pPr>
    </w:p>
    <w:p w14:paraId="2FF2AE30" w14:textId="77777777" w:rsidR="002F2C3A" w:rsidRPr="002B6611" w:rsidRDefault="002F2C3A" w:rsidP="002B6611">
      <w:pPr>
        <w:jc w:val="both"/>
      </w:pPr>
      <w:r w:rsidRPr="002B6611">
        <w:t xml:space="preserve">2- Para solicitação da banca, deverá entregar até 30 (trinta) dias antes da data da sua apresentação: </w:t>
      </w:r>
    </w:p>
    <w:p w14:paraId="0C11378B" w14:textId="77777777" w:rsidR="002F2C3A" w:rsidRPr="002B6611" w:rsidRDefault="002F2C3A" w:rsidP="002B6611">
      <w:pPr>
        <w:ind w:left="284"/>
        <w:jc w:val="both"/>
        <w:rPr>
          <w:u w:val="single"/>
        </w:rPr>
      </w:pPr>
      <w:r w:rsidRPr="002B6611">
        <w:t xml:space="preserve">* </w:t>
      </w:r>
      <w:r w:rsidRPr="002B6611">
        <w:rPr>
          <w:b/>
          <w:bCs/>
        </w:rPr>
        <w:t>Esta</w:t>
      </w:r>
      <w:r w:rsidRPr="002B6611">
        <w:t xml:space="preserve"> solicitação</w:t>
      </w:r>
      <w:r w:rsidRPr="002B6611">
        <w:rPr>
          <w:u w:val="single"/>
        </w:rPr>
        <w:t xml:space="preserve"> </w:t>
      </w:r>
      <w:r w:rsidRPr="002B6611">
        <w:rPr>
          <w:b/>
          <w:u w:val="single"/>
        </w:rPr>
        <w:t>assinada</w:t>
      </w:r>
      <w:r w:rsidRPr="002B6611">
        <w:rPr>
          <w:u w:val="single"/>
        </w:rPr>
        <w:t xml:space="preserve"> na secretaria do PPGCF - impressa </w:t>
      </w:r>
      <w:r w:rsidRPr="002B6611">
        <w:rPr>
          <w:b/>
          <w:u w:val="single"/>
        </w:rPr>
        <w:t>ou</w:t>
      </w:r>
      <w:r w:rsidRPr="002B6611">
        <w:rPr>
          <w:u w:val="single"/>
        </w:rPr>
        <w:t xml:space="preserve"> para o e-mail da pós;</w:t>
      </w:r>
    </w:p>
    <w:p w14:paraId="0B8C7A49" w14:textId="77777777" w:rsidR="002F2C3A" w:rsidRPr="002B6611" w:rsidRDefault="002F2C3A" w:rsidP="002B6611">
      <w:pPr>
        <w:ind w:left="284"/>
        <w:jc w:val="both"/>
      </w:pPr>
      <w:r w:rsidRPr="002B6611">
        <w:t xml:space="preserve">* uma cópia do trabalho </w:t>
      </w:r>
      <w:r w:rsidRPr="002B6611">
        <w:rPr>
          <w:b/>
        </w:rPr>
        <w:t>em pdf -</w:t>
      </w:r>
      <w:r w:rsidRPr="002B6611">
        <w:t xml:space="preserve"> (enviar junto com a solicitação para o e-mail do Programa);</w:t>
      </w:r>
    </w:p>
    <w:p w14:paraId="273BEB22" w14:textId="77777777" w:rsidR="002F2C3A" w:rsidRPr="002B6611" w:rsidRDefault="002F2C3A" w:rsidP="002B6611">
      <w:pPr>
        <w:ind w:left="284"/>
        <w:jc w:val="both"/>
      </w:pPr>
      <w:r w:rsidRPr="002B6611">
        <w:t>* Link gerado para a sala virtual de apresentação – para bancas remotas.</w:t>
      </w:r>
    </w:p>
    <w:p w14:paraId="40B83C10" w14:textId="77777777" w:rsidR="002F2C3A" w:rsidRPr="002B6611" w:rsidRDefault="002F2C3A" w:rsidP="002B6611">
      <w:pPr>
        <w:ind w:left="284"/>
        <w:jc w:val="both"/>
      </w:pPr>
      <w:r w:rsidRPr="002B6611">
        <w:t xml:space="preserve">- Caso seja enviado para o e-mail, as assinaturas devem ser digitais válidas. Utilize preferencialmente o assinador </w:t>
      </w:r>
      <w:r w:rsidRPr="002B6611">
        <w:rPr>
          <w:b/>
          <w:color w:val="0070C0"/>
        </w:rPr>
        <w:t>gov.br</w:t>
      </w:r>
      <w:r w:rsidRPr="002B6611">
        <w:rPr>
          <w:color w:val="0070C0"/>
        </w:rPr>
        <w:t xml:space="preserve"> </w:t>
      </w:r>
      <w:r w:rsidRPr="002B6611">
        <w:t>. Não são permitidas assinaturas “copiadas e coladas” de outros documentos.</w:t>
      </w:r>
    </w:p>
    <w:p w14:paraId="5DC71754" w14:textId="77777777" w:rsidR="00761D45" w:rsidRPr="002B6611" w:rsidRDefault="00761D45" w:rsidP="002B6611">
      <w:pPr>
        <w:jc w:val="both"/>
      </w:pPr>
    </w:p>
    <w:p w14:paraId="39D6E608" w14:textId="77777777" w:rsidR="00761D45" w:rsidRPr="002B6611" w:rsidRDefault="00761D45" w:rsidP="002B6611">
      <w:pPr>
        <w:jc w:val="both"/>
      </w:pPr>
      <w:r w:rsidRPr="002B6611">
        <w:t xml:space="preserve">3- </w:t>
      </w:r>
      <w:r w:rsidRPr="002B6611">
        <w:rPr>
          <w:b/>
          <w:u w:val="single"/>
        </w:rPr>
        <w:t>Todos</w:t>
      </w:r>
      <w:r w:rsidRPr="002B6611">
        <w:t xml:space="preserve"> os dados da proposta da banca são obrigatórios, </w:t>
      </w:r>
      <w:r w:rsidRPr="002B6611">
        <w:rPr>
          <w:u w:val="single"/>
        </w:rPr>
        <w:t>inclusive</w:t>
      </w:r>
      <w:r w:rsidRPr="002B6611">
        <w:t xml:space="preserve"> os do orientador e suplentes. </w:t>
      </w:r>
    </w:p>
    <w:p w14:paraId="044385B2" w14:textId="77777777" w:rsidR="00761D45" w:rsidRPr="002B6611" w:rsidRDefault="00761D45" w:rsidP="002B6611">
      <w:pPr>
        <w:jc w:val="both"/>
      </w:pPr>
      <w:r w:rsidRPr="002B6611">
        <w:t>4- Para cada membro titular externo deverá existir um suplente externo. O mesmo se aplica aos membros internos.</w:t>
      </w:r>
    </w:p>
    <w:p w14:paraId="2D6CA767" w14:textId="77777777" w:rsidR="00761D45" w:rsidRPr="002B6611" w:rsidRDefault="00761D45" w:rsidP="002B6611">
      <w:pPr>
        <w:jc w:val="both"/>
      </w:pPr>
      <w:r w:rsidRPr="002B6611">
        <w:t>- A Dissertação de mestrado será́ julgada por uma banca presidida pelo orientador, constituída por este e por 02 (dois) professores indicada pelo orientador e homologada pelo Colegiado do Programa, com a possibilidade de participação através de presença virtual de 1 (um) dos membros.</w:t>
      </w:r>
    </w:p>
    <w:p w14:paraId="3C5ED490" w14:textId="77777777" w:rsidR="00761D45" w:rsidRPr="002B6611" w:rsidRDefault="00761D45" w:rsidP="002B6611">
      <w:pPr>
        <w:jc w:val="both"/>
      </w:pPr>
      <w:r w:rsidRPr="002B6611">
        <w:t xml:space="preserve">- Art. 83, §3° </w:t>
      </w:r>
      <w:r w:rsidRPr="002B6611">
        <w:rPr>
          <w:spacing w:val="-1"/>
        </w:rPr>
        <w:t>U</w:t>
      </w:r>
      <w:r w:rsidRPr="002B6611">
        <w:t>m</w:t>
      </w:r>
      <w:r w:rsidRPr="002B6611">
        <w:rPr>
          <w:spacing w:val="11"/>
        </w:rPr>
        <w:t xml:space="preserve"> </w:t>
      </w:r>
      <w:r w:rsidRPr="002B6611">
        <w:t>dos</w:t>
      </w:r>
      <w:r w:rsidRPr="002B6611">
        <w:rPr>
          <w:spacing w:val="15"/>
        </w:rPr>
        <w:t xml:space="preserve"> </w:t>
      </w:r>
      <w:r w:rsidRPr="002B6611">
        <w:rPr>
          <w:spacing w:val="-4"/>
        </w:rPr>
        <w:t>m</w:t>
      </w:r>
      <w:r w:rsidRPr="002B6611">
        <w:rPr>
          <w:spacing w:val="3"/>
        </w:rPr>
        <w:t>e</w:t>
      </w:r>
      <w:r w:rsidRPr="002B6611">
        <w:rPr>
          <w:spacing w:val="-4"/>
        </w:rPr>
        <w:t>m</w:t>
      </w:r>
      <w:r w:rsidRPr="002B6611">
        <w:t>b</w:t>
      </w:r>
      <w:r w:rsidRPr="002B6611">
        <w:rPr>
          <w:spacing w:val="1"/>
        </w:rPr>
        <w:t>r</w:t>
      </w:r>
      <w:r w:rsidRPr="002B6611">
        <w:t>os</w:t>
      </w:r>
      <w:r w:rsidRPr="002B6611">
        <w:rPr>
          <w:spacing w:val="15"/>
        </w:rPr>
        <w:t xml:space="preserve"> </w:t>
      </w:r>
      <w:r w:rsidRPr="002B6611">
        <w:t>da</w:t>
      </w:r>
      <w:r w:rsidRPr="002B6611">
        <w:rPr>
          <w:spacing w:val="13"/>
        </w:rPr>
        <w:t xml:space="preserve"> </w:t>
      </w:r>
      <w:r w:rsidRPr="002B6611">
        <w:t>banca</w:t>
      </w:r>
      <w:r w:rsidRPr="002B6611">
        <w:rPr>
          <w:spacing w:val="13"/>
        </w:rPr>
        <w:t xml:space="preserve"> </w:t>
      </w:r>
      <w:r w:rsidRPr="002B6611">
        <w:t>exa</w:t>
      </w:r>
      <w:r w:rsidRPr="002B6611">
        <w:rPr>
          <w:spacing w:val="-4"/>
        </w:rPr>
        <w:t>m</w:t>
      </w:r>
      <w:r w:rsidRPr="002B6611">
        <w:rPr>
          <w:spacing w:val="1"/>
        </w:rPr>
        <w:t>i</w:t>
      </w:r>
      <w:r w:rsidRPr="002B6611">
        <w:t>nad</w:t>
      </w:r>
      <w:r w:rsidRPr="002B6611">
        <w:rPr>
          <w:spacing w:val="-2"/>
        </w:rPr>
        <w:t>o</w:t>
      </w:r>
      <w:r w:rsidRPr="002B6611">
        <w:rPr>
          <w:spacing w:val="1"/>
        </w:rPr>
        <w:t>r</w:t>
      </w:r>
      <w:r w:rsidRPr="002B6611">
        <w:t>a</w:t>
      </w:r>
      <w:r w:rsidRPr="002B6611">
        <w:rPr>
          <w:spacing w:val="15"/>
        </w:rPr>
        <w:t xml:space="preserve"> </w:t>
      </w:r>
      <w:r w:rsidRPr="002B6611">
        <w:rPr>
          <w:spacing w:val="-2"/>
        </w:rPr>
        <w:t>d</w:t>
      </w:r>
      <w:r w:rsidRPr="002B6611">
        <w:t>e</w:t>
      </w:r>
      <w:r w:rsidRPr="002B6611">
        <w:rPr>
          <w:spacing w:val="15"/>
        </w:rPr>
        <w:t xml:space="preserve"> </w:t>
      </w:r>
      <w:r w:rsidRPr="002B6611">
        <w:rPr>
          <w:spacing w:val="-2"/>
        </w:rPr>
        <w:t>d</w:t>
      </w:r>
      <w:r w:rsidRPr="002B6611">
        <w:rPr>
          <w:spacing w:val="1"/>
        </w:rPr>
        <w:t>is</w:t>
      </w:r>
      <w:r w:rsidRPr="002B6611">
        <w:rPr>
          <w:spacing w:val="-2"/>
        </w:rPr>
        <w:t>s</w:t>
      </w:r>
      <w:r w:rsidRPr="002B6611">
        <w:t>e</w:t>
      </w:r>
      <w:r w:rsidRPr="002B6611">
        <w:rPr>
          <w:spacing w:val="1"/>
        </w:rPr>
        <w:t>r</w:t>
      </w:r>
      <w:r w:rsidRPr="002B6611">
        <w:rPr>
          <w:spacing w:val="-1"/>
        </w:rPr>
        <w:t>t</w:t>
      </w:r>
      <w:r w:rsidRPr="002B6611">
        <w:t>ação</w:t>
      </w:r>
      <w:r w:rsidRPr="002B6611">
        <w:rPr>
          <w:spacing w:val="12"/>
        </w:rPr>
        <w:t xml:space="preserve"> </w:t>
      </w:r>
      <w:r w:rsidRPr="002B6611">
        <w:t>de</w:t>
      </w:r>
      <w:r w:rsidRPr="002B6611">
        <w:rPr>
          <w:spacing w:val="-2"/>
        </w:rPr>
        <w:t>v</w:t>
      </w:r>
      <w:r w:rsidRPr="002B6611">
        <w:t>e</w:t>
      </w:r>
      <w:r w:rsidRPr="002B6611">
        <w:rPr>
          <w:spacing w:val="1"/>
        </w:rPr>
        <w:t>r</w:t>
      </w:r>
      <w:r w:rsidRPr="002B6611">
        <w:t>á</w:t>
      </w:r>
      <w:r w:rsidRPr="002B6611">
        <w:rPr>
          <w:spacing w:val="13"/>
        </w:rPr>
        <w:t xml:space="preserve"> </w:t>
      </w:r>
      <w:r w:rsidRPr="002B6611">
        <w:t>ne</w:t>
      </w:r>
      <w:r w:rsidRPr="002B6611">
        <w:rPr>
          <w:spacing w:val="-2"/>
        </w:rPr>
        <w:t>c</w:t>
      </w:r>
      <w:r w:rsidRPr="002B6611">
        <w:t>e</w:t>
      </w:r>
      <w:r w:rsidRPr="002B6611">
        <w:rPr>
          <w:spacing w:val="1"/>
        </w:rPr>
        <w:t>s</w:t>
      </w:r>
      <w:r w:rsidRPr="002B6611">
        <w:rPr>
          <w:spacing w:val="-2"/>
        </w:rPr>
        <w:t>s</w:t>
      </w:r>
      <w:r w:rsidRPr="002B6611">
        <w:t>a</w:t>
      </w:r>
      <w:r w:rsidRPr="002B6611">
        <w:rPr>
          <w:spacing w:val="-1"/>
        </w:rPr>
        <w:t>r</w:t>
      </w:r>
      <w:r w:rsidRPr="002B6611">
        <w:rPr>
          <w:spacing w:val="1"/>
        </w:rPr>
        <w:t>i</w:t>
      </w:r>
      <w:r w:rsidRPr="002B6611">
        <w:t>a</w:t>
      </w:r>
      <w:r w:rsidRPr="002B6611">
        <w:rPr>
          <w:spacing w:val="-4"/>
        </w:rPr>
        <w:t>m</w:t>
      </w:r>
      <w:r w:rsidRPr="002B6611">
        <w:t>en</w:t>
      </w:r>
      <w:r w:rsidRPr="002B6611">
        <w:rPr>
          <w:spacing w:val="1"/>
        </w:rPr>
        <w:t>t</w:t>
      </w:r>
      <w:r w:rsidRPr="002B6611">
        <w:t>e</w:t>
      </w:r>
      <w:r w:rsidRPr="002B6611">
        <w:rPr>
          <w:spacing w:val="13"/>
        </w:rPr>
        <w:t xml:space="preserve"> </w:t>
      </w:r>
      <w:r w:rsidRPr="002B6611">
        <w:rPr>
          <w:spacing w:val="1"/>
        </w:rPr>
        <w:t>s</w:t>
      </w:r>
      <w:r w:rsidRPr="002B6611">
        <w:rPr>
          <w:spacing w:val="-2"/>
        </w:rPr>
        <w:t>e</w:t>
      </w:r>
      <w:r w:rsidRPr="002B6611">
        <w:t>r</w:t>
      </w:r>
      <w:r w:rsidRPr="002B6611">
        <w:rPr>
          <w:spacing w:val="16"/>
        </w:rPr>
        <w:t xml:space="preserve"> </w:t>
      </w:r>
      <w:r w:rsidRPr="002B6611">
        <w:t>e</w:t>
      </w:r>
      <w:r w:rsidRPr="002B6611">
        <w:rPr>
          <w:spacing w:val="-2"/>
        </w:rPr>
        <w:t>x</w:t>
      </w:r>
      <w:r w:rsidRPr="002B6611">
        <w:rPr>
          <w:spacing w:val="1"/>
        </w:rPr>
        <w:t>t</w:t>
      </w:r>
      <w:r w:rsidRPr="002B6611">
        <w:rPr>
          <w:spacing w:val="-2"/>
        </w:rPr>
        <w:t>e</w:t>
      </w:r>
      <w:r w:rsidRPr="002B6611">
        <w:rPr>
          <w:spacing w:val="1"/>
        </w:rPr>
        <w:t>r</w:t>
      </w:r>
      <w:r w:rsidRPr="002B6611">
        <w:t>no ao p</w:t>
      </w:r>
      <w:r w:rsidRPr="002B6611">
        <w:rPr>
          <w:spacing w:val="1"/>
        </w:rPr>
        <w:t>r</w:t>
      </w:r>
      <w:r w:rsidRPr="002B6611">
        <w:t>o</w:t>
      </w:r>
      <w:r w:rsidRPr="002B6611">
        <w:rPr>
          <w:spacing w:val="-2"/>
        </w:rPr>
        <w:t>g</w:t>
      </w:r>
      <w:r w:rsidRPr="002B6611">
        <w:rPr>
          <w:spacing w:val="1"/>
        </w:rPr>
        <w:t>r</w:t>
      </w:r>
      <w:r w:rsidRPr="002B6611">
        <w:t>a</w:t>
      </w:r>
      <w:r w:rsidRPr="002B6611">
        <w:rPr>
          <w:spacing w:val="-4"/>
        </w:rPr>
        <w:t>m</w:t>
      </w:r>
      <w:r w:rsidRPr="002B6611">
        <w:t>a. (Um membro externo obrigatório para a defesa de dissertação)</w:t>
      </w:r>
    </w:p>
    <w:p w14:paraId="1D0D705B" w14:textId="77777777" w:rsidR="00761D45" w:rsidRPr="002B6611" w:rsidRDefault="00761D45" w:rsidP="002B6611">
      <w:pPr>
        <w:tabs>
          <w:tab w:val="right" w:leader="underscore" w:pos="9356"/>
        </w:tabs>
        <w:jc w:val="both"/>
        <w:rPr>
          <w:rStyle w:val="fontstyle01"/>
          <w:sz w:val="24"/>
          <w:szCs w:val="24"/>
        </w:rPr>
      </w:pPr>
      <w:r w:rsidRPr="002B6611">
        <w:t xml:space="preserve">5- </w:t>
      </w:r>
      <w:r w:rsidRPr="002B6611">
        <w:rPr>
          <w:rStyle w:val="fontstyle01"/>
          <w:sz w:val="24"/>
          <w:szCs w:val="24"/>
        </w:rPr>
        <w:t xml:space="preserve">No caso de aprovação da defesa, o discente terá o prazo de até </w:t>
      </w:r>
      <w:r w:rsidRPr="002B6611">
        <w:rPr>
          <w:rStyle w:val="fontstyle01"/>
          <w:b/>
          <w:sz w:val="24"/>
          <w:szCs w:val="24"/>
          <w:u w:val="single"/>
        </w:rPr>
        <w:t>seis meses</w:t>
      </w:r>
      <w:r w:rsidRPr="002B6611">
        <w:rPr>
          <w:rStyle w:val="fontstyle01"/>
          <w:sz w:val="24"/>
          <w:szCs w:val="24"/>
        </w:rPr>
        <w:t xml:space="preserve"> para entregar</w:t>
      </w:r>
      <w:r w:rsidRPr="002B6611">
        <w:rPr>
          <w:color w:val="000000"/>
        </w:rPr>
        <w:br/>
      </w:r>
      <w:r w:rsidRPr="002B6611">
        <w:rPr>
          <w:rStyle w:val="fontstyle01"/>
          <w:sz w:val="24"/>
          <w:szCs w:val="24"/>
        </w:rPr>
        <w:t>na secretaria do programa a versão final com as correções indicadas pelos examinadores e com uma</w:t>
      </w:r>
      <w:r w:rsidRPr="002B6611">
        <w:rPr>
          <w:color w:val="000000"/>
        </w:rPr>
        <w:br/>
      </w:r>
      <w:r w:rsidRPr="002B6611">
        <w:rPr>
          <w:rStyle w:val="fontstyle01"/>
          <w:sz w:val="24"/>
          <w:szCs w:val="24"/>
        </w:rPr>
        <w:t>declaração do docente orientador atestando a revisão. O não cumprimento implicará em cancelamento do vinculo do discente regular. (Arts. 130 e 141 da Resolução CONEPE 04/2021)</w:t>
      </w:r>
    </w:p>
    <w:p w14:paraId="19CD8863" w14:textId="77777777" w:rsidR="004172EA" w:rsidRPr="002B6611" w:rsidRDefault="004172EA" w:rsidP="002B6611">
      <w:pPr>
        <w:tabs>
          <w:tab w:val="right" w:leader="underscore" w:pos="9356"/>
        </w:tabs>
        <w:jc w:val="both"/>
        <w:rPr>
          <w:rStyle w:val="fontstyle01"/>
          <w:sz w:val="24"/>
          <w:szCs w:val="24"/>
        </w:rPr>
      </w:pPr>
      <w:r w:rsidRPr="002B6611">
        <w:rPr>
          <w:rStyle w:val="fontstyle01"/>
          <w:sz w:val="24"/>
          <w:szCs w:val="24"/>
        </w:rPr>
        <w:t>6 -  Para qualificação, a banca deve ter obrigatoriamente um membro interno (docente que é credenciado no PPGCF). O segundo membro pode ser interno ou externo.</w:t>
      </w:r>
    </w:p>
    <w:p w14:paraId="03EA7361" w14:textId="77777777" w:rsidR="00782702" w:rsidRPr="002B6611" w:rsidRDefault="00782702" w:rsidP="002B6611">
      <w:pPr>
        <w:jc w:val="both"/>
        <w:rPr>
          <w:rFonts w:ascii="Arial" w:hAnsi="Arial" w:cs="Arial"/>
        </w:rPr>
      </w:pPr>
    </w:p>
    <w:p w14:paraId="54590B2B" w14:textId="77777777" w:rsidR="00782702" w:rsidRPr="002B6611" w:rsidRDefault="00782702" w:rsidP="002B6611">
      <w:pPr>
        <w:jc w:val="both"/>
        <w:rPr>
          <w:rFonts w:ascii="Arial" w:hAnsi="Arial" w:cs="Arial"/>
        </w:rPr>
      </w:pPr>
    </w:p>
    <w:p w14:paraId="2E87C074" w14:textId="77777777" w:rsidR="002F2C3A" w:rsidRDefault="002F2C3A" w:rsidP="00F62D94">
      <w:pPr>
        <w:rPr>
          <w:rFonts w:ascii="Arial" w:hAnsi="Arial" w:cs="Arial"/>
          <w:sz w:val="20"/>
        </w:rPr>
      </w:pPr>
    </w:p>
    <w:p w14:paraId="13A2813C" w14:textId="77777777" w:rsidR="00F7718F" w:rsidRDefault="00F7718F" w:rsidP="00F62D94">
      <w:pPr>
        <w:rPr>
          <w:rFonts w:ascii="Arial" w:hAnsi="Arial" w:cs="Arial"/>
          <w:sz w:val="20"/>
        </w:rPr>
      </w:pPr>
    </w:p>
    <w:p w14:paraId="5C448727" w14:textId="77777777" w:rsidR="00F7718F" w:rsidRDefault="00F7718F" w:rsidP="00F62D94">
      <w:pPr>
        <w:rPr>
          <w:rFonts w:ascii="Arial" w:hAnsi="Arial" w:cs="Arial"/>
          <w:sz w:val="20"/>
        </w:rPr>
      </w:pPr>
      <w:bookmarkStart w:id="0" w:name="_GoBack"/>
      <w:bookmarkEnd w:id="0"/>
    </w:p>
    <w:p w14:paraId="28EEF084" w14:textId="77777777" w:rsidR="002F2C3A" w:rsidRDefault="002F2C3A" w:rsidP="00F62D94">
      <w:pPr>
        <w:rPr>
          <w:rFonts w:ascii="Arial" w:hAnsi="Arial" w:cs="Arial"/>
          <w:sz w:val="20"/>
        </w:rPr>
      </w:pPr>
    </w:p>
    <w:p w14:paraId="718DD1A4" w14:textId="77777777" w:rsidR="002F2C3A" w:rsidRDefault="002F2C3A" w:rsidP="00F62D94">
      <w:pPr>
        <w:rPr>
          <w:rFonts w:ascii="Arial" w:hAnsi="Arial" w:cs="Arial"/>
          <w:sz w:val="20"/>
        </w:rPr>
      </w:pPr>
    </w:p>
    <w:tbl>
      <w:tblPr>
        <w:tblStyle w:val="Tabelacomgrade"/>
        <w:tblW w:w="10457" w:type="dxa"/>
        <w:tblInd w:w="-426" w:type="dxa"/>
        <w:tblLook w:val="04A0" w:firstRow="1" w:lastRow="0" w:firstColumn="1" w:lastColumn="0" w:noHBand="0" w:noVBand="1"/>
      </w:tblPr>
      <w:tblGrid>
        <w:gridCol w:w="10457"/>
      </w:tblGrid>
      <w:tr w:rsidR="002F2C3A" w14:paraId="76D395EA" w14:textId="77777777" w:rsidTr="004A6886">
        <w:trPr>
          <w:trHeight w:val="438"/>
        </w:trPr>
        <w:tc>
          <w:tcPr>
            <w:tcW w:w="10457" w:type="dxa"/>
            <w:shd w:val="clear" w:color="auto" w:fill="F2F2F2" w:themeFill="background1" w:themeFillShade="F2"/>
          </w:tcPr>
          <w:p w14:paraId="0ACD08B4" w14:textId="77777777" w:rsidR="002F2C3A" w:rsidRPr="007C441E" w:rsidRDefault="002F2C3A" w:rsidP="00B447BC">
            <w:pPr>
              <w:ind w:right="-427"/>
              <w:jc w:val="center"/>
              <w:rPr>
                <w:b/>
              </w:rPr>
            </w:pPr>
            <w:r w:rsidRPr="00455321">
              <w:rPr>
                <w:b/>
                <w:u w:val="single"/>
              </w:rPr>
              <w:t>JUSTIFICATIVA</w:t>
            </w:r>
            <w:r w:rsidRPr="007C441E">
              <w:rPr>
                <w:b/>
              </w:rPr>
              <w:t xml:space="preserve"> </w:t>
            </w:r>
            <w:r>
              <w:rPr>
                <w:b/>
              </w:rPr>
              <w:t>PARA BANCA HIBRIDA/</w:t>
            </w:r>
            <w:r w:rsidRPr="007C441E">
              <w:rPr>
                <w:b/>
              </w:rPr>
              <w:t>REMOTA</w:t>
            </w:r>
          </w:p>
        </w:tc>
      </w:tr>
      <w:tr w:rsidR="002F2C3A" w14:paraId="29E97417" w14:textId="77777777" w:rsidTr="00B447BC">
        <w:trPr>
          <w:trHeight w:val="2412"/>
        </w:trPr>
        <w:tc>
          <w:tcPr>
            <w:tcW w:w="10457" w:type="dxa"/>
          </w:tcPr>
          <w:p w14:paraId="2E2B1883" w14:textId="77777777" w:rsidR="002F2C3A" w:rsidRDefault="002F2C3A" w:rsidP="00B447BC">
            <w:pPr>
              <w:ind w:right="-427"/>
              <w:jc w:val="both"/>
            </w:pPr>
          </w:p>
          <w:p w14:paraId="46581FA6" w14:textId="77777777" w:rsidR="002F2C3A" w:rsidRPr="008F07E9" w:rsidRDefault="002F2C3A" w:rsidP="00B447BC">
            <w:pPr>
              <w:ind w:right="-427"/>
              <w:jc w:val="both"/>
              <w:rPr>
                <w:i/>
                <w:color w:val="FF0000"/>
                <w:sz w:val="22"/>
                <w:szCs w:val="22"/>
              </w:rPr>
            </w:pPr>
            <w:r w:rsidRPr="008F07E9">
              <w:rPr>
                <w:i/>
                <w:color w:val="FF0000"/>
                <w:sz w:val="22"/>
                <w:szCs w:val="22"/>
              </w:rPr>
              <w:t>Preencher caso a banca seja no formato híbrido ou remoto.</w:t>
            </w:r>
          </w:p>
          <w:p w14:paraId="3DC2F6C6" w14:textId="77777777" w:rsidR="002F2C3A" w:rsidRDefault="002F2C3A" w:rsidP="00B447BC">
            <w:pPr>
              <w:ind w:right="-427"/>
              <w:jc w:val="both"/>
            </w:pPr>
          </w:p>
          <w:p w14:paraId="7B81F11A" w14:textId="77777777" w:rsidR="002F2C3A" w:rsidRDefault="002F2C3A" w:rsidP="00B447BC">
            <w:pPr>
              <w:ind w:right="-427"/>
              <w:jc w:val="both"/>
            </w:pPr>
          </w:p>
          <w:p w14:paraId="430B7738" w14:textId="77777777" w:rsidR="002F2C3A" w:rsidRDefault="002F2C3A" w:rsidP="00B447BC">
            <w:pPr>
              <w:ind w:right="-427"/>
              <w:jc w:val="both"/>
            </w:pPr>
          </w:p>
        </w:tc>
      </w:tr>
    </w:tbl>
    <w:p w14:paraId="68B06AAD" w14:textId="77777777" w:rsidR="002F2C3A" w:rsidRDefault="002F2C3A" w:rsidP="00F62D94">
      <w:pPr>
        <w:rPr>
          <w:rFonts w:ascii="Arial" w:hAnsi="Arial" w:cs="Arial"/>
          <w:sz w:val="20"/>
        </w:rPr>
      </w:pPr>
    </w:p>
    <w:p w14:paraId="52F9507A" w14:textId="77777777" w:rsidR="002F2C3A" w:rsidRDefault="002F2C3A" w:rsidP="00F62D94">
      <w:pPr>
        <w:rPr>
          <w:rFonts w:ascii="Arial" w:hAnsi="Arial" w:cs="Arial"/>
          <w:sz w:val="20"/>
        </w:rPr>
      </w:pPr>
    </w:p>
    <w:p w14:paraId="41914C29" w14:textId="77777777" w:rsidR="002F2C3A" w:rsidRDefault="002F2C3A" w:rsidP="00F62D94">
      <w:pPr>
        <w:rPr>
          <w:rFonts w:ascii="Arial" w:hAnsi="Arial" w:cs="Arial"/>
          <w:sz w:val="20"/>
        </w:rPr>
      </w:pPr>
    </w:p>
    <w:p w14:paraId="7E2393B0" w14:textId="77777777" w:rsidR="002F2C3A" w:rsidRDefault="002F2C3A" w:rsidP="00F62D94">
      <w:pPr>
        <w:rPr>
          <w:rFonts w:ascii="Arial" w:hAnsi="Arial" w:cs="Arial"/>
          <w:sz w:val="20"/>
        </w:rPr>
      </w:pPr>
    </w:p>
    <w:p w14:paraId="496EF4C3" w14:textId="77777777" w:rsidR="002F2C3A" w:rsidRDefault="002F2C3A" w:rsidP="00F62D94">
      <w:pPr>
        <w:rPr>
          <w:rFonts w:ascii="Arial" w:hAnsi="Arial" w:cs="Arial"/>
          <w:sz w:val="20"/>
        </w:rPr>
      </w:pPr>
    </w:p>
    <w:p w14:paraId="7C5DBAA3" w14:textId="77777777"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5A1F9C" w14:paraId="562ECA60" w14:textId="77777777" w:rsidTr="006D68D6">
        <w:trPr>
          <w:trHeight w:val="567"/>
        </w:trPr>
        <w:tc>
          <w:tcPr>
            <w:tcW w:w="10371" w:type="dxa"/>
            <w:gridSpan w:val="6"/>
            <w:shd w:val="clear" w:color="auto" w:fill="F2F2F2" w:themeFill="background1" w:themeFillShade="F2"/>
          </w:tcPr>
          <w:p w14:paraId="2035A847" w14:textId="2DA3D231" w:rsidR="005A1F9C" w:rsidRDefault="005A1F9C" w:rsidP="005A1F9C">
            <w:pPr>
              <w:ind w:left="-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Proposta de Banca</w:t>
            </w:r>
          </w:p>
          <w:p w14:paraId="3E68D136" w14:textId="77777777" w:rsidR="005A1F9C" w:rsidRPr="00782702" w:rsidRDefault="005A1F9C" w:rsidP="00107D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334A7" w14:paraId="7BB332C7" w14:textId="77777777" w:rsidTr="0083076E">
        <w:trPr>
          <w:trHeight w:val="567"/>
        </w:trPr>
        <w:tc>
          <w:tcPr>
            <w:tcW w:w="2406" w:type="dxa"/>
            <w:shd w:val="clear" w:color="auto" w:fill="F2F2F2" w:themeFill="background1" w:themeFillShade="F2"/>
          </w:tcPr>
          <w:p w14:paraId="4AF66D31" w14:textId="77777777" w:rsidR="000334A7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CE026A" w14:textId="77777777" w:rsidR="000334A7" w:rsidRPr="00782702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243F7872" w14:textId="77777777" w:rsidR="000334A7" w:rsidRPr="00782702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1FC8262" w14:textId="77777777" w:rsidR="000334A7" w:rsidRPr="00782702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F22C2B1" w14:textId="7556C86D" w:rsidR="000334A7" w:rsidRPr="00782702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393D904" w14:textId="5F1632F4" w:rsidR="000334A7" w:rsidRPr="00782702" w:rsidRDefault="000334A7" w:rsidP="000334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 de</w:t>
            </w:r>
            <w:r w:rsidRPr="00782702">
              <w:rPr>
                <w:rFonts w:ascii="Arial" w:hAnsi="Arial" w:cs="Arial"/>
                <w:b/>
                <w:sz w:val="20"/>
              </w:rPr>
              <w:t xml:space="preserve"> titulação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49F94AB1" w14:textId="2A82F687" w:rsidR="000334A7" w:rsidRPr="00782702" w:rsidRDefault="000334A7" w:rsidP="00107D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 xml:space="preserve">Instituição de </w:t>
            </w:r>
            <w:r>
              <w:rPr>
                <w:rFonts w:ascii="Arial" w:hAnsi="Arial" w:cs="Arial"/>
                <w:b/>
                <w:sz w:val="20"/>
              </w:rPr>
              <w:t>vínculo</w:t>
            </w:r>
          </w:p>
        </w:tc>
      </w:tr>
      <w:tr w:rsidR="000334A7" w14:paraId="53E68007" w14:textId="77777777" w:rsidTr="007D49EA">
        <w:trPr>
          <w:trHeight w:val="567"/>
        </w:trPr>
        <w:tc>
          <w:tcPr>
            <w:tcW w:w="2406" w:type="dxa"/>
          </w:tcPr>
          <w:p w14:paraId="6AC7BE6D" w14:textId="77777777" w:rsidR="000334A7" w:rsidRDefault="000334A7" w:rsidP="006E3C3E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Presidente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BE13C55" w14:textId="77777777" w:rsidR="000334A7" w:rsidRDefault="000334A7" w:rsidP="006E3C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FEB44" w14:textId="6BE789FB" w:rsidR="000334A7" w:rsidRPr="0083076E" w:rsidRDefault="000334A7" w:rsidP="006E3C3E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BE143A2" w14:textId="77777777" w:rsidR="000334A7" w:rsidRDefault="000334A7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BEC4C9B" w14:textId="77777777" w:rsidR="000334A7" w:rsidRDefault="000334A7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343BD57" w14:textId="77777777" w:rsidR="000334A7" w:rsidRDefault="000334A7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8C35CB8" w14:textId="77777777" w:rsidR="000334A7" w:rsidRDefault="000334A7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69C8B577" w14:textId="77777777" w:rsidR="000334A7" w:rsidRDefault="000334A7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34A7" w14:paraId="2E54DEBB" w14:textId="77777777" w:rsidTr="007D49EA">
        <w:trPr>
          <w:trHeight w:val="567"/>
        </w:trPr>
        <w:tc>
          <w:tcPr>
            <w:tcW w:w="2406" w:type="dxa"/>
          </w:tcPr>
          <w:p w14:paraId="4CCA78AA" w14:textId="27E91B95" w:rsidR="000334A7" w:rsidRPr="006E3C3E" w:rsidRDefault="000334A7" w:rsidP="007D49EA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Membro</w:t>
            </w:r>
            <w:r>
              <w:rPr>
                <w:rFonts w:ascii="Arial" w:hAnsi="Arial" w:cs="Arial"/>
                <w:sz w:val="16"/>
                <w:szCs w:val="16"/>
              </w:rPr>
              <w:t xml:space="preserve"> interno:</w:t>
            </w:r>
          </w:p>
          <w:p w14:paraId="0E83EFB9" w14:textId="77777777" w:rsidR="000334A7" w:rsidRPr="0083076E" w:rsidRDefault="000334A7" w:rsidP="007D49EA">
            <w:pPr>
              <w:rPr>
                <w:rFonts w:ascii="Arial" w:hAnsi="Arial" w:cs="Arial"/>
              </w:rPr>
            </w:pPr>
          </w:p>
          <w:p w14:paraId="76903723" w14:textId="77777777" w:rsidR="000334A7" w:rsidRPr="006E3C3E" w:rsidRDefault="000334A7" w:rsidP="007D49EA">
            <w:pPr>
              <w:ind w:left="-212" w:firstLine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</w:tcPr>
          <w:p w14:paraId="15A03CFE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F5098BE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2007AE8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777CD81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0A13A2B0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0334A7" w14:paraId="132AF840" w14:textId="77777777" w:rsidTr="007D49EA">
        <w:trPr>
          <w:trHeight w:val="567"/>
        </w:trPr>
        <w:tc>
          <w:tcPr>
            <w:tcW w:w="2406" w:type="dxa"/>
          </w:tcPr>
          <w:p w14:paraId="18DA138A" w14:textId="77777777" w:rsidR="000334A7" w:rsidRDefault="000334A7" w:rsidP="007D49EA">
            <w:pPr>
              <w:rPr>
                <w:rFonts w:ascii="Arial" w:hAnsi="Arial" w:cs="Arial"/>
                <w:sz w:val="16"/>
                <w:szCs w:val="16"/>
              </w:rPr>
            </w:pPr>
            <w:r w:rsidRPr="006E3C3E">
              <w:rPr>
                <w:rFonts w:ascii="Arial" w:hAnsi="Arial" w:cs="Arial"/>
                <w:sz w:val="16"/>
                <w:szCs w:val="16"/>
              </w:rPr>
              <w:t>Membro</w:t>
            </w:r>
            <w:r>
              <w:rPr>
                <w:rFonts w:ascii="Arial" w:hAnsi="Arial" w:cs="Arial"/>
                <w:sz w:val="16"/>
                <w:szCs w:val="16"/>
              </w:rPr>
              <w:t>*:</w:t>
            </w:r>
          </w:p>
          <w:p w14:paraId="08F16688" w14:textId="3057E3E8" w:rsidR="000334A7" w:rsidRPr="0083076E" w:rsidRDefault="000334A7" w:rsidP="007D49EA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FF72488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74146EE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E4AE3EA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A165E79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47333953" w14:textId="77777777" w:rsidR="000334A7" w:rsidRDefault="000334A7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0334A7" w14:paraId="244F3E2A" w14:textId="77777777" w:rsidTr="0083076E">
        <w:trPr>
          <w:trHeight w:val="567"/>
        </w:trPr>
        <w:tc>
          <w:tcPr>
            <w:tcW w:w="2406" w:type="dxa"/>
            <w:shd w:val="clear" w:color="auto" w:fill="F2F2F2" w:themeFill="background1" w:themeFillShade="F2"/>
          </w:tcPr>
          <w:p w14:paraId="72827395" w14:textId="77777777" w:rsidR="000334A7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990E26" w14:textId="77777777" w:rsidR="000334A7" w:rsidRDefault="000334A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Suplentes</w:t>
            </w:r>
          </w:p>
          <w:p w14:paraId="37C07463" w14:textId="77777777" w:rsidR="000334A7" w:rsidRPr="00782702" w:rsidRDefault="000334A7" w:rsidP="007D49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6D3DD6B9" w14:textId="71AD605C" w:rsidR="000334A7" w:rsidRDefault="000334A7" w:rsidP="009C6556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8637276" w14:textId="23569DF0" w:rsidR="000334A7" w:rsidRDefault="000334A7" w:rsidP="009C6556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2B116E" w14:textId="3A50923D" w:rsidR="000334A7" w:rsidRDefault="000334A7" w:rsidP="009C6556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48667B" w14:textId="00034D85" w:rsidR="000334A7" w:rsidRDefault="000334A7" w:rsidP="009C6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 de</w:t>
            </w:r>
            <w:r w:rsidRPr="00782702">
              <w:rPr>
                <w:rFonts w:ascii="Arial" w:hAnsi="Arial" w:cs="Arial"/>
                <w:b/>
                <w:sz w:val="20"/>
              </w:rPr>
              <w:t xml:space="preserve"> titulação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51903507" w14:textId="760915FB" w:rsidR="000334A7" w:rsidRDefault="000334A7" w:rsidP="009C6556">
            <w:pPr>
              <w:jc w:val="center"/>
              <w:rPr>
                <w:rFonts w:ascii="Arial" w:hAnsi="Arial" w:cs="Arial"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 xml:space="preserve">Instituição de </w:t>
            </w:r>
            <w:r>
              <w:rPr>
                <w:rFonts w:ascii="Arial" w:hAnsi="Arial" w:cs="Arial"/>
                <w:b/>
                <w:sz w:val="20"/>
              </w:rPr>
              <w:t>vínculo</w:t>
            </w:r>
          </w:p>
        </w:tc>
      </w:tr>
      <w:tr w:rsidR="002F2C3A" w14:paraId="5699D6B3" w14:textId="77777777" w:rsidTr="007D49EA">
        <w:trPr>
          <w:trHeight w:val="567"/>
        </w:trPr>
        <w:tc>
          <w:tcPr>
            <w:tcW w:w="2406" w:type="dxa"/>
          </w:tcPr>
          <w:p w14:paraId="25F36105" w14:textId="54BC6627" w:rsidR="002F2C3A" w:rsidRDefault="002F2C3A" w:rsidP="007D49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Suplente interno:</w:t>
            </w:r>
          </w:p>
          <w:p w14:paraId="0F10906D" w14:textId="43492B84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09815DCC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2F8176D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2A792E7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1BB8DBF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0339AC76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2F2C3A" w14:paraId="1E8FE8BF" w14:textId="77777777" w:rsidTr="007D49EA">
        <w:trPr>
          <w:trHeight w:val="567"/>
        </w:trPr>
        <w:tc>
          <w:tcPr>
            <w:tcW w:w="2406" w:type="dxa"/>
          </w:tcPr>
          <w:p w14:paraId="31C9BF0C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Suplente*:</w:t>
            </w:r>
          </w:p>
          <w:p w14:paraId="23B305D4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  <w:p w14:paraId="66CE74D5" w14:textId="41B75878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1964FE20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275D6EF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DC36957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CACF245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31D6F55E" w14:textId="77777777" w:rsidR="002F2C3A" w:rsidRDefault="002F2C3A" w:rsidP="007D49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E0B9D0" w14:textId="299DA7F1" w:rsidR="00F62D94" w:rsidRPr="00724638" w:rsidRDefault="00724638" w:rsidP="00724638">
      <w:pPr>
        <w:jc w:val="right"/>
        <w:rPr>
          <w:rFonts w:ascii="Arial" w:hAnsi="Arial" w:cs="Arial"/>
          <w:i/>
          <w:sz w:val="16"/>
          <w:szCs w:val="16"/>
        </w:rPr>
      </w:pPr>
      <w:r w:rsidRPr="00724638">
        <w:rPr>
          <w:rFonts w:ascii="Arial" w:hAnsi="Arial" w:cs="Arial"/>
          <w:i/>
          <w:sz w:val="16"/>
          <w:szCs w:val="16"/>
        </w:rPr>
        <w:t>*Pode ser interno ou externo.</w:t>
      </w:r>
    </w:p>
    <w:p w14:paraId="74FF223C" w14:textId="77777777" w:rsidR="0029487A" w:rsidRDefault="0029487A" w:rsidP="007D49EA"/>
    <w:p w14:paraId="76741BB3" w14:textId="77777777" w:rsidR="00DE0EDF" w:rsidRDefault="00DE0EDF" w:rsidP="00DE0EDF">
      <w:pPr>
        <w:ind w:left="-426" w:right="-427"/>
        <w:jc w:val="both"/>
      </w:pPr>
      <w:r>
        <w:t>Declaro estar ciente das exigências para a defesa e que o trabalho encontra-se em condições de ser apresentado e julgada em sessão pública.</w:t>
      </w:r>
    </w:p>
    <w:p w14:paraId="64C543B0" w14:textId="77777777" w:rsidR="00806BC9" w:rsidRDefault="00806BC9" w:rsidP="00806BC9">
      <w:pPr>
        <w:ind w:left="-426" w:right="-427"/>
        <w:jc w:val="center"/>
      </w:pPr>
    </w:p>
    <w:p w14:paraId="7EC2A1C8" w14:textId="77777777" w:rsidR="00806BC9" w:rsidRDefault="00806BC9" w:rsidP="007D49EA">
      <w:pPr>
        <w:ind w:right="-427"/>
      </w:pPr>
    </w:p>
    <w:p w14:paraId="31640960" w14:textId="77777777" w:rsidR="00806BC9" w:rsidRDefault="00806BC9" w:rsidP="00806BC9">
      <w:pPr>
        <w:ind w:left="-426" w:right="-427"/>
      </w:pPr>
      <w:r>
        <w:t>______________________________                            ___________________________________</w:t>
      </w:r>
    </w:p>
    <w:p w14:paraId="65C88562" w14:textId="41AFDADC" w:rsidR="00806BC9" w:rsidRDefault="007C7D01" w:rsidP="007D49EA">
      <w:pPr>
        <w:ind w:left="-426" w:right="-427"/>
        <w:jc w:val="center"/>
      </w:pPr>
      <w:r>
        <w:t>Aluno(a)</w:t>
      </w:r>
      <w:r w:rsidR="00806BC9">
        <w:t xml:space="preserve">                                                                             Orientador</w:t>
      </w:r>
      <w:r>
        <w:t>(a)</w:t>
      </w:r>
    </w:p>
    <w:p w14:paraId="350D8D75" w14:textId="77777777" w:rsidR="007D49EA" w:rsidRDefault="00806BC9" w:rsidP="007D49EA">
      <w:pPr>
        <w:ind w:left="-426" w:right="-427"/>
      </w:pPr>
      <w:r>
        <w:t xml:space="preserve">       </w:t>
      </w:r>
    </w:p>
    <w:p w14:paraId="17DF161D" w14:textId="35A2CE57" w:rsidR="00806BC9" w:rsidRDefault="008F174A" w:rsidP="007D49EA">
      <w:pPr>
        <w:ind w:left="-426" w:right="-427"/>
        <w:jc w:val="center"/>
      </w:pPr>
      <w:r>
        <w:t>Em: ___/___/_____                                                                  Em: ___/___/_____</w:t>
      </w:r>
    </w:p>
    <w:sectPr w:rsidR="00806BC9" w:rsidSect="0049234E">
      <w:footerReference w:type="default" r:id="rId10"/>
      <w:headerReference w:type="first" r:id="rId11"/>
      <w:pgSz w:w="11906" w:h="16838"/>
      <w:pgMar w:top="567" w:right="991" w:bottom="1134" w:left="1276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F540" w14:textId="77777777" w:rsidR="00F2560E" w:rsidRDefault="00F2560E">
      <w:r>
        <w:separator/>
      </w:r>
    </w:p>
  </w:endnote>
  <w:endnote w:type="continuationSeparator" w:id="0">
    <w:p w14:paraId="1160E603" w14:textId="77777777" w:rsidR="00F2560E" w:rsidRDefault="00F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EAF86" w14:textId="0337ADF2" w:rsidR="00892AFD" w:rsidRDefault="00892AFD">
    <w:pPr>
      <w:pStyle w:val="Rodap"/>
    </w:pPr>
  </w:p>
  <w:p w14:paraId="72EC20DE" w14:textId="3CFF3399" w:rsidR="00892AFD" w:rsidRPr="00D15F4F" w:rsidRDefault="00892AFD" w:rsidP="00892AFD">
    <w:pPr>
      <w:pStyle w:val="Rodap"/>
      <w:jc w:val="right"/>
      <w:rPr>
        <w:i/>
        <w:sz w:val="16"/>
        <w:szCs w:val="20"/>
      </w:rPr>
    </w:pPr>
    <w:r w:rsidRPr="00D15F4F">
      <w:rPr>
        <w:i/>
        <w:sz w:val="16"/>
        <w:szCs w:val="20"/>
      </w:rPr>
      <w:t xml:space="preserve">Atualizado em: </w:t>
    </w:r>
    <w:sdt>
      <w:sdtPr>
        <w:rPr>
          <w:i/>
          <w:sz w:val="16"/>
          <w:szCs w:val="20"/>
        </w:rPr>
        <w:alias w:val="Data de Publicação"/>
        <w:tag w:val=""/>
        <w:id w:val="1675457026"/>
        <w:placeholder>
          <w:docPart w:val="A355DF44E81E4E0F9D4D831BB679632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1-28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F52B7E">
          <w:rPr>
            <w:i/>
            <w:sz w:val="16"/>
            <w:szCs w:val="20"/>
          </w:rPr>
          <w:t>28/01/2025</w:t>
        </w:r>
      </w:sdtContent>
    </w:sdt>
  </w:p>
  <w:p w14:paraId="67B5E094" w14:textId="77777777" w:rsidR="00892AFD" w:rsidRPr="00F019CA" w:rsidRDefault="00892AFD" w:rsidP="00892AFD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  <w:p w14:paraId="70634209" w14:textId="4F0D0733" w:rsidR="00256DE8" w:rsidRPr="00F019CA" w:rsidRDefault="00256DE8" w:rsidP="00892AFD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297A9" w14:textId="77777777" w:rsidR="00F2560E" w:rsidRDefault="00F2560E">
      <w:r>
        <w:separator/>
      </w:r>
    </w:p>
  </w:footnote>
  <w:footnote w:type="continuationSeparator" w:id="0">
    <w:p w14:paraId="5168BE99" w14:textId="77777777" w:rsidR="00F2560E" w:rsidRDefault="00F2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D06B7" w14:textId="77777777" w:rsidR="004A6886" w:rsidRPr="007F4592" w:rsidRDefault="004A6886" w:rsidP="004A6886">
    <w:pPr>
      <w:jc w:val="center"/>
      <w:rPr>
        <w:b/>
      </w:rPr>
    </w:pPr>
    <w:r w:rsidRPr="00F10BCE">
      <w:rPr>
        <w:b/>
        <w:noProof/>
      </w:rPr>
      <w:drawing>
        <wp:anchor distT="0" distB="0" distL="114300" distR="114300" simplePos="0" relativeHeight="251660288" behindDoc="1" locked="0" layoutInCell="1" allowOverlap="1" wp14:anchorId="273F152B" wp14:editId="3A1BC845">
          <wp:simplePos x="0" y="0"/>
          <wp:positionH relativeFrom="column">
            <wp:posOffset>5352415</wp:posOffset>
          </wp:positionH>
          <wp:positionV relativeFrom="paragraph">
            <wp:posOffset>-275244</wp:posOffset>
          </wp:positionV>
          <wp:extent cx="1071245" cy="948979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29" cy="94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DEDB01" wp14:editId="3E848A55">
          <wp:simplePos x="0" y="0"/>
          <wp:positionH relativeFrom="column">
            <wp:posOffset>-372110</wp:posOffset>
          </wp:positionH>
          <wp:positionV relativeFrom="paragraph">
            <wp:posOffset>-50165</wp:posOffset>
          </wp:positionV>
          <wp:extent cx="609600" cy="6096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592">
      <w:rPr>
        <w:b/>
      </w:rPr>
      <w:t>UNIVERSIDADE FEDERAL DE SERGIPE</w:t>
    </w:r>
  </w:p>
  <w:p w14:paraId="52475838" w14:textId="77777777" w:rsidR="004A6886" w:rsidRPr="007F4592" w:rsidRDefault="004A6886" w:rsidP="004A6886">
    <w:pPr>
      <w:tabs>
        <w:tab w:val="center" w:pos="4288"/>
      </w:tabs>
      <w:rPr>
        <w:b/>
      </w:rPr>
    </w:pPr>
    <w:r>
      <w:rPr>
        <w:b/>
      </w:rPr>
      <w:tab/>
    </w:r>
    <w:r w:rsidRPr="007F4592">
      <w:rPr>
        <w:b/>
      </w:rPr>
      <w:t>PRÓ-REITORIA DE PÓS-GRADUAÇÃO E PESQUISA</w:t>
    </w:r>
  </w:p>
  <w:p w14:paraId="16104FF6" w14:textId="77777777" w:rsidR="004A6886" w:rsidRPr="007F4592" w:rsidRDefault="004A6886" w:rsidP="004A6886">
    <w:pPr>
      <w:tabs>
        <w:tab w:val="left" w:pos="525"/>
        <w:tab w:val="center" w:pos="4819"/>
      </w:tabs>
      <w:rPr>
        <w:b/>
      </w:rPr>
    </w:pPr>
    <w:r>
      <w:rPr>
        <w:b/>
      </w:rPr>
      <w:tab/>
    </w:r>
    <w:r w:rsidRPr="007F4592">
      <w:rPr>
        <w:b/>
      </w:rPr>
      <w:t>PROGRAMA DE PÓS-GRADUAÇAO EM CIÊNCIAS FARMACÊUTICAS</w:t>
    </w:r>
  </w:p>
  <w:p w14:paraId="0AD84E43" w14:textId="77777777" w:rsidR="004A6886" w:rsidRPr="00C01DDE" w:rsidRDefault="004A6886" w:rsidP="004A6886">
    <w:pPr>
      <w:pStyle w:val="Cabealho"/>
    </w:pPr>
  </w:p>
  <w:p w14:paraId="46106EEC" w14:textId="77777777" w:rsidR="004A6886" w:rsidRDefault="004A68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25F4D"/>
    <w:rsid w:val="000334A7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D4090"/>
    <w:rsid w:val="000D4E28"/>
    <w:rsid w:val="000E0893"/>
    <w:rsid w:val="000E3189"/>
    <w:rsid w:val="000F0FB4"/>
    <w:rsid w:val="000F15D7"/>
    <w:rsid w:val="000F6C8D"/>
    <w:rsid w:val="001049DF"/>
    <w:rsid w:val="00107DEB"/>
    <w:rsid w:val="00112453"/>
    <w:rsid w:val="0012516D"/>
    <w:rsid w:val="001352EB"/>
    <w:rsid w:val="001604ED"/>
    <w:rsid w:val="00163512"/>
    <w:rsid w:val="00195F68"/>
    <w:rsid w:val="001A7AAD"/>
    <w:rsid w:val="001B2CC7"/>
    <w:rsid w:val="001D41F6"/>
    <w:rsid w:val="001E0C1E"/>
    <w:rsid w:val="001F3017"/>
    <w:rsid w:val="001F37C2"/>
    <w:rsid w:val="002364EB"/>
    <w:rsid w:val="002434AE"/>
    <w:rsid w:val="00256DE8"/>
    <w:rsid w:val="00257010"/>
    <w:rsid w:val="0026154B"/>
    <w:rsid w:val="00261853"/>
    <w:rsid w:val="00273F8C"/>
    <w:rsid w:val="00284E53"/>
    <w:rsid w:val="00285988"/>
    <w:rsid w:val="00285DAA"/>
    <w:rsid w:val="0029487A"/>
    <w:rsid w:val="00294A7B"/>
    <w:rsid w:val="002973ED"/>
    <w:rsid w:val="002B0BD0"/>
    <w:rsid w:val="002B6313"/>
    <w:rsid w:val="002B6611"/>
    <w:rsid w:val="002C50B0"/>
    <w:rsid w:val="002C7942"/>
    <w:rsid w:val="002E02E5"/>
    <w:rsid w:val="002E113C"/>
    <w:rsid w:val="002E5438"/>
    <w:rsid w:val="002E550F"/>
    <w:rsid w:val="002F2C3A"/>
    <w:rsid w:val="00323CE5"/>
    <w:rsid w:val="00336660"/>
    <w:rsid w:val="0034634D"/>
    <w:rsid w:val="00355E1F"/>
    <w:rsid w:val="00363B13"/>
    <w:rsid w:val="00392898"/>
    <w:rsid w:val="003B04ED"/>
    <w:rsid w:val="003C023E"/>
    <w:rsid w:val="004077C2"/>
    <w:rsid w:val="004151C0"/>
    <w:rsid w:val="004172EA"/>
    <w:rsid w:val="00426634"/>
    <w:rsid w:val="00431C41"/>
    <w:rsid w:val="00452FFF"/>
    <w:rsid w:val="00453472"/>
    <w:rsid w:val="00460CBB"/>
    <w:rsid w:val="004875EF"/>
    <w:rsid w:val="00491FBE"/>
    <w:rsid w:val="0049234E"/>
    <w:rsid w:val="004A5CEB"/>
    <w:rsid w:val="004A6886"/>
    <w:rsid w:val="004C0D0E"/>
    <w:rsid w:val="004C4619"/>
    <w:rsid w:val="004C5E2E"/>
    <w:rsid w:val="004C7451"/>
    <w:rsid w:val="004D1548"/>
    <w:rsid w:val="004D5595"/>
    <w:rsid w:val="004E2A90"/>
    <w:rsid w:val="005105E4"/>
    <w:rsid w:val="005441C6"/>
    <w:rsid w:val="0054757E"/>
    <w:rsid w:val="00554DFC"/>
    <w:rsid w:val="005569B3"/>
    <w:rsid w:val="005606EE"/>
    <w:rsid w:val="005669AC"/>
    <w:rsid w:val="005A1F9C"/>
    <w:rsid w:val="005C7DFE"/>
    <w:rsid w:val="005D5996"/>
    <w:rsid w:val="005E5B25"/>
    <w:rsid w:val="00602B96"/>
    <w:rsid w:val="0060436D"/>
    <w:rsid w:val="00612D86"/>
    <w:rsid w:val="00617586"/>
    <w:rsid w:val="00631EF8"/>
    <w:rsid w:val="00643F05"/>
    <w:rsid w:val="0065380C"/>
    <w:rsid w:val="00653CB2"/>
    <w:rsid w:val="00654436"/>
    <w:rsid w:val="00667DBB"/>
    <w:rsid w:val="006716C9"/>
    <w:rsid w:val="0067200F"/>
    <w:rsid w:val="00693FB9"/>
    <w:rsid w:val="006C6299"/>
    <w:rsid w:val="006E3C3E"/>
    <w:rsid w:val="006F0A6F"/>
    <w:rsid w:val="0070651B"/>
    <w:rsid w:val="007079FC"/>
    <w:rsid w:val="0071522D"/>
    <w:rsid w:val="00721699"/>
    <w:rsid w:val="00724638"/>
    <w:rsid w:val="00740438"/>
    <w:rsid w:val="0074512E"/>
    <w:rsid w:val="00761D45"/>
    <w:rsid w:val="007626FB"/>
    <w:rsid w:val="00782702"/>
    <w:rsid w:val="007B1456"/>
    <w:rsid w:val="007C7D01"/>
    <w:rsid w:val="007D49EA"/>
    <w:rsid w:val="00806BC9"/>
    <w:rsid w:val="0083076E"/>
    <w:rsid w:val="0083430C"/>
    <w:rsid w:val="00835757"/>
    <w:rsid w:val="00836B46"/>
    <w:rsid w:val="00836CE0"/>
    <w:rsid w:val="0084084E"/>
    <w:rsid w:val="008453DA"/>
    <w:rsid w:val="00862193"/>
    <w:rsid w:val="0087061E"/>
    <w:rsid w:val="00875E2F"/>
    <w:rsid w:val="0088662B"/>
    <w:rsid w:val="00892AFD"/>
    <w:rsid w:val="00894575"/>
    <w:rsid w:val="008A2A87"/>
    <w:rsid w:val="008A7D31"/>
    <w:rsid w:val="008B2ED8"/>
    <w:rsid w:val="008F174A"/>
    <w:rsid w:val="008F75FE"/>
    <w:rsid w:val="008F7639"/>
    <w:rsid w:val="00940E78"/>
    <w:rsid w:val="0094413E"/>
    <w:rsid w:val="0094657A"/>
    <w:rsid w:val="009635D4"/>
    <w:rsid w:val="009760CC"/>
    <w:rsid w:val="00981E19"/>
    <w:rsid w:val="009C0B78"/>
    <w:rsid w:val="009C6556"/>
    <w:rsid w:val="009D1573"/>
    <w:rsid w:val="009F10DE"/>
    <w:rsid w:val="009F22B3"/>
    <w:rsid w:val="00A030EB"/>
    <w:rsid w:val="00A43D61"/>
    <w:rsid w:val="00A546BE"/>
    <w:rsid w:val="00A71BC2"/>
    <w:rsid w:val="00A752A4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07179"/>
    <w:rsid w:val="00B70CCA"/>
    <w:rsid w:val="00B76801"/>
    <w:rsid w:val="00B82038"/>
    <w:rsid w:val="00B975D7"/>
    <w:rsid w:val="00BB1C80"/>
    <w:rsid w:val="00BD0B5E"/>
    <w:rsid w:val="00BD141A"/>
    <w:rsid w:val="00BE3660"/>
    <w:rsid w:val="00C01DDE"/>
    <w:rsid w:val="00C278E3"/>
    <w:rsid w:val="00C4466C"/>
    <w:rsid w:val="00C50D3D"/>
    <w:rsid w:val="00C665AB"/>
    <w:rsid w:val="00C7169E"/>
    <w:rsid w:val="00C71D67"/>
    <w:rsid w:val="00C74052"/>
    <w:rsid w:val="00C90812"/>
    <w:rsid w:val="00C96980"/>
    <w:rsid w:val="00CA2428"/>
    <w:rsid w:val="00CA3149"/>
    <w:rsid w:val="00CB475D"/>
    <w:rsid w:val="00CB4B9F"/>
    <w:rsid w:val="00CC05FF"/>
    <w:rsid w:val="00CC49DE"/>
    <w:rsid w:val="00CE30E2"/>
    <w:rsid w:val="00CE3DDA"/>
    <w:rsid w:val="00CF2D0F"/>
    <w:rsid w:val="00D00A0E"/>
    <w:rsid w:val="00D03891"/>
    <w:rsid w:val="00D1072B"/>
    <w:rsid w:val="00D10B8F"/>
    <w:rsid w:val="00D15247"/>
    <w:rsid w:val="00D15F4F"/>
    <w:rsid w:val="00D17207"/>
    <w:rsid w:val="00D24A35"/>
    <w:rsid w:val="00D35F8E"/>
    <w:rsid w:val="00D53245"/>
    <w:rsid w:val="00D553A9"/>
    <w:rsid w:val="00D568FA"/>
    <w:rsid w:val="00D979FF"/>
    <w:rsid w:val="00DB63ED"/>
    <w:rsid w:val="00DC0A6A"/>
    <w:rsid w:val="00DC0B64"/>
    <w:rsid w:val="00DD045C"/>
    <w:rsid w:val="00DE0EDF"/>
    <w:rsid w:val="00DE36F8"/>
    <w:rsid w:val="00DE3E31"/>
    <w:rsid w:val="00E5029C"/>
    <w:rsid w:val="00E56B2B"/>
    <w:rsid w:val="00E56E1D"/>
    <w:rsid w:val="00E64F4A"/>
    <w:rsid w:val="00E7093D"/>
    <w:rsid w:val="00E75529"/>
    <w:rsid w:val="00E83666"/>
    <w:rsid w:val="00E85027"/>
    <w:rsid w:val="00E85909"/>
    <w:rsid w:val="00EA1764"/>
    <w:rsid w:val="00EC4312"/>
    <w:rsid w:val="00ED62DC"/>
    <w:rsid w:val="00EE72BA"/>
    <w:rsid w:val="00F019CA"/>
    <w:rsid w:val="00F07E4C"/>
    <w:rsid w:val="00F2560E"/>
    <w:rsid w:val="00F361CA"/>
    <w:rsid w:val="00F5059C"/>
    <w:rsid w:val="00F52B7E"/>
    <w:rsid w:val="00F55911"/>
    <w:rsid w:val="00F62D94"/>
    <w:rsid w:val="00F63715"/>
    <w:rsid w:val="00F7027E"/>
    <w:rsid w:val="00F74CF1"/>
    <w:rsid w:val="00F7718F"/>
    <w:rsid w:val="00FC4268"/>
    <w:rsid w:val="00FC4E61"/>
    <w:rsid w:val="00FD5C36"/>
    <w:rsid w:val="00FE09C5"/>
    <w:rsid w:val="00FE0D1E"/>
    <w:rsid w:val="00FE69FB"/>
    <w:rsid w:val="00FF16C4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28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4D559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92AFD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92AFD"/>
    <w:rPr>
      <w:color w:val="808080"/>
    </w:rPr>
  </w:style>
  <w:style w:type="paragraph" w:customStyle="1" w:styleId="Default">
    <w:name w:val="Default"/>
    <w:rsid w:val="002F2C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68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4D559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92AFD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92AFD"/>
    <w:rPr>
      <w:color w:val="808080"/>
    </w:rPr>
  </w:style>
  <w:style w:type="paragraph" w:customStyle="1" w:styleId="Default">
    <w:name w:val="Default"/>
    <w:rsid w:val="002F2C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68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55DF44E81E4E0F9D4D831BB6796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BEFC1-9688-4CD0-B2C8-96095C0F06E2}"/>
      </w:docPartPr>
      <w:docPartBody>
        <w:p w:rsidR="002C735C" w:rsidRDefault="00A67522" w:rsidP="00A67522">
          <w:pPr>
            <w:pStyle w:val="A355DF44E81E4E0F9D4D831BB6796324"/>
          </w:pPr>
          <w:r w:rsidRPr="00D56873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22"/>
    <w:rsid w:val="000E232D"/>
    <w:rsid w:val="002C735C"/>
    <w:rsid w:val="00642D52"/>
    <w:rsid w:val="008F123A"/>
    <w:rsid w:val="00A67522"/>
    <w:rsid w:val="00F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16FD331F5F346A98859CEE83C60B36A">
    <w:name w:val="216FD331F5F346A98859CEE83C60B36A"/>
    <w:rsid w:val="00A67522"/>
  </w:style>
  <w:style w:type="character" w:styleId="TextodoEspaoReservado">
    <w:name w:val="Placeholder Text"/>
    <w:basedOn w:val="Fontepargpadro"/>
    <w:uiPriority w:val="99"/>
    <w:semiHidden/>
    <w:rsid w:val="00A67522"/>
    <w:rPr>
      <w:color w:val="808080"/>
    </w:rPr>
  </w:style>
  <w:style w:type="paragraph" w:customStyle="1" w:styleId="A355DF44E81E4E0F9D4D831BB6796324">
    <w:name w:val="A355DF44E81E4E0F9D4D831BB6796324"/>
    <w:rsid w:val="00A67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16FD331F5F346A98859CEE83C60B36A">
    <w:name w:val="216FD331F5F346A98859CEE83C60B36A"/>
    <w:rsid w:val="00A67522"/>
  </w:style>
  <w:style w:type="character" w:styleId="TextodoEspaoReservado">
    <w:name w:val="Placeholder Text"/>
    <w:basedOn w:val="Fontepargpadro"/>
    <w:uiPriority w:val="99"/>
    <w:semiHidden/>
    <w:rsid w:val="00A67522"/>
    <w:rPr>
      <w:color w:val="808080"/>
    </w:rPr>
  </w:style>
  <w:style w:type="paragraph" w:customStyle="1" w:styleId="A355DF44E81E4E0F9D4D831BB6796324">
    <w:name w:val="A355DF44E81E4E0F9D4D831BB6796324"/>
    <w:rsid w:val="00A6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0FBB7-6B85-4484-9127-617E182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3297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Andre Cavalcante Morato</cp:lastModifiedBy>
  <cp:revision>18</cp:revision>
  <cp:lastPrinted>2013-07-03T13:22:00Z</cp:lastPrinted>
  <dcterms:created xsi:type="dcterms:W3CDTF">2023-07-27T13:06:00Z</dcterms:created>
  <dcterms:modified xsi:type="dcterms:W3CDTF">2025-01-28T12:57:00Z</dcterms:modified>
</cp:coreProperties>
</file>